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66C4" w14:textId="77777777" w:rsidR="008C2EB4" w:rsidRDefault="008C2EB4" w:rsidP="008C2EB4"/>
    <w:p w14:paraId="08964AF1" w14:textId="339D6CAC" w:rsidR="00FA698B" w:rsidRPr="004F7C15" w:rsidRDefault="00FA698B" w:rsidP="00FA698B">
      <w:pPr>
        <w:jc w:val="center"/>
        <w:rPr>
          <w:szCs w:val="24"/>
        </w:rPr>
      </w:pPr>
      <w:r w:rsidRPr="004F7C15">
        <w:rPr>
          <w:b/>
          <w:szCs w:val="24"/>
          <w:u w:val="single"/>
        </w:rPr>
        <w:t>TERMO DE INEXIGIBILIDADE DE LICITAÇÃO Nº</w:t>
      </w:r>
      <w:r>
        <w:rPr>
          <w:b/>
          <w:szCs w:val="24"/>
          <w:u w:val="single"/>
        </w:rPr>
        <w:t xml:space="preserve"> 0</w:t>
      </w:r>
      <w:r w:rsidR="00AA5A97">
        <w:rPr>
          <w:b/>
          <w:szCs w:val="24"/>
          <w:u w:val="single"/>
        </w:rPr>
        <w:t>10</w:t>
      </w:r>
      <w:r w:rsidRPr="004F7C15">
        <w:rPr>
          <w:b/>
          <w:szCs w:val="24"/>
          <w:u w:val="single"/>
        </w:rPr>
        <w:t>/202</w:t>
      </w:r>
      <w:r>
        <w:rPr>
          <w:b/>
          <w:szCs w:val="24"/>
          <w:u w:val="single"/>
        </w:rPr>
        <w:t>3</w:t>
      </w:r>
    </w:p>
    <w:p w14:paraId="08C5BBF2" w14:textId="77777777" w:rsidR="00FA698B" w:rsidRPr="004F7C15" w:rsidRDefault="00FA698B" w:rsidP="00061371">
      <w:pPr>
        <w:tabs>
          <w:tab w:val="left" w:pos="3090"/>
        </w:tabs>
        <w:jc w:val="both"/>
        <w:rPr>
          <w:szCs w:val="24"/>
        </w:rPr>
      </w:pPr>
      <w:r w:rsidRPr="004F7C15">
        <w:rPr>
          <w:szCs w:val="24"/>
        </w:rPr>
        <w:t xml:space="preserve">A Comissão Permanente de Licitação da Câmara Municipal de </w:t>
      </w:r>
      <w:proofErr w:type="spellStart"/>
      <w:r>
        <w:rPr>
          <w:szCs w:val="24"/>
        </w:rPr>
        <w:t>Araporã</w:t>
      </w:r>
      <w:proofErr w:type="spellEnd"/>
      <w:r>
        <w:rPr>
          <w:szCs w:val="24"/>
        </w:rPr>
        <w:t>-</w:t>
      </w:r>
      <w:r w:rsidRPr="004F7C15">
        <w:rPr>
          <w:szCs w:val="24"/>
        </w:rPr>
        <w:t xml:space="preserve">MG, instituída pela Portaria </w:t>
      </w:r>
      <w:r>
        <w:rPr>
          <w:szCs w:val="24"/>
        </w:rPr>
        <w:t>00</w:t>
      </w:r>
      <w:r w:rsidR="003D7189">
        <w:rPr>
          <w:szCs w:val="24"/>
        </w:rPr>
        <w:t>7</w:t>
      </w:r>
      <w:r>
        <w:rPr>
          <w:szCs w:val="24"/>
        </w:rPr>
        <w:t>/2023</w:t>
      </w:r>
      <w:r w:rsidRPr="004F7C15">
        <w:rPr>
          <w:szCs w:val="24"/>
        </w:rPr>
        <w:t>, no uso de suas atribuições legais:</w:t>
      </w:r>
    </w:p>
    <w:p w14:paraId="24C7F5D4" w14:textId="77777777" w:rsidR="00FA698B" w:rsidRPr="004F7C15" w:rsidRDefault="00FA698B" w:rsidP="00FA698B">
      <w:pPr>
        <w:jc w:val="both"/>
        <w:rPr>
          <w:szCs w:val="24"/>
        </w:rPr>
      </w:pPr>
    </w:p>
    <w:p w14:paraId="262E815C" w14:textId="77777777" w:rsidR="00FA698B" w:rsidRPr="004F7C15" w:rsidRDefault="00FA698B" w:rsidP="00FA698B">
      <w:pPr>
        <w:ind w:firstLine="708"/>
        <w:jc w:val="both"/>
        <w:rPr>
          <w:szCs w:val="24"/>
        </w:rPr>
      </w:pPr>
      <w:r w:rsidRPr="00165AEC">
        <w:rPr>
          <w:b/>
          <w:szCs w:val="24"/>
        </w:rPr>
        <w:t>CONSIDERANDO</w:t>
      </w:r>
      <w:r w:rsidRPr="004F7C15">
        <w:rPr>
          <w:szCs w:val="24"/>
        </w:rPr>
        <w:t xml:space="preserve"> o Artigo 25, inciso II, concomitante com o Artigo 13, inciso VI, ambos da Lei Federal nº 8.666/93;</w:t>
      </w:r>
    </w:p>
    <w:p w14:paraId="61257ADD" w14:textId="77777777" w:rsidR="00FA698B" w:rsidRPr="004F7C15" w:rsidRDefault="00FA698B" w:rsidP="00FA698B">
      <w:pPr>
        <w:jc w:val="both"/>
        <w:rPr>
          <w:szCs w:val="24"/>
        </w:rPr>
      </w:pPr>
    </w:p>
    <w:p w14:paraId="75E76552" w14:textId="77777777" w:rsidR="00FA698B" w:rsidRPr="004F7C15" w:rsidRDefault="00FA698B" w:rsidP="00FA698B">
      <w:pPr>
        <w:ind w:firstLine="708"/>
        <w:jc w:val="both"/>
        <w:rPr>
          <w:szCs w:val="24"/>
        </w:rPr>
      </w:pPr>
      <w:r w:rsidRPr="00165AEC">
        <w:rPr>
          <w:b/>
          <w:szCs w:val="24"/>
        </w:rPr>
        <w:t>CONSIDERANDO</w:t>
      </w:r>
      <w:r w:rsidRPr="004F7C15">
        <w:rPr>
          <w:szCs w:val="24"/>
        </w:rPr>
        <w:t xml:space="preserve"> que o processo se encontra devidamente formalizado e autorizado pelo Presidente da Câmara Municipal de </w:t>
      </w:r>
      <w:proofErr w:type="spellStart"/>
      <w:r>
        <w:rPr>
          <w:szCs w:val="24"/>
        </w:rPr>
        <w:t>Araporã</w:t>
      </w:r>
      <w:proofErr w:type="spellEnd"/>
      <w:r>
        <w:rPr>
          <w:szCs w:val="24"/>
        </w:rPr>
        <w:t>-MG</w:t>
      </w:r>
      <w:r w:rsidRPr="004F7C15">
        <w:rPr>
          <w:szCs w:val="24"/>
        </w:rPr>
        <w:t>;</w:t>
      </w:r>
    </w:p>
    <w:p w14:paraId="4926F05A" w14:textId="77777777" w:rsidR="00FA698B" w:rsidRPr="004F7C15" w:rsidRDefault="00FA698B" w:rsidP="00FA698B">
      <w:pPr>
        <w:jc w:val="both"/>
        <w:rPr>
          <w:szCs w:val="24"/>
        </w:rPr>
      </w:pPr>
    </w:p>
    <w:p w14:paraId="75DF8662" w14:textId="77777777" w:rsidR="00FA698B" w:rsidRPr="001B017F" w:rsidRDefault="00FA698B" w:rsidP="00FA698B">
      <w:pPr>
        <w:ind w:firstLine="708"/>
        <w:jc w:val="both"/>
        <w:rPr>
          <w:b/>
          <w:bCs/>
          <w:i/>
          <w:szCs w:val="24"/>
          <w:u w:val="single"/>
        </w:rPr>
      </w:pPr>
      <w:r w:rsidRPr="00165AEC">
        <w:rPr>
          <w:b/>
          <w:szCs w:val="24"/>
        </w:rPr>
        <w:t>CONSIDERANDO</w:t>
      </w:r>
      <w:r w:rsidRPr="004F7C15">
        <w:rPr>
          <w:szCs w:val="24"/>
        </w:rPr>
        <w:t xml:space="preserve"> que há disponibilidade orçamentária e financeira em conta sintética nas dotações sob os números:</w:t>
      </w:r>
    </w:p>
    <w:p w14:paraId="1B3347B4" w14:textId="77777777" w:rsidR="00FA698B" w:rsidRDefault="00FA698B" w:rsidP="00FA698B">
      <w:pPr>
        <w:ind w:firstLine="708"/>
        <w:jc w:val="both"/>
        <w:rPr>
          <w:szCs w:val="24"/>
        </w:rPr>
      </w:pPr>
      <w:r w:rsidRPr="00F26A14">
        <w:rPr>
          <w:szCs w:val="24"/>
        </w:rPr>
        <w:t>01.031.0001.2002.3.3.90.3</w:t>
      </w:r>
      <w:r>
        <w:rPr>
          <w:szCs w:val="24"/>
        </w:rPr>
        <w:t>9</w:t>
      </w:r>
      <w:r w:rsidRPr="00F26A14">
        <w:rPr>
          <w:szCs w:val="24"/>
        </w:rPr>
        <w:t xml:space="preserve"> – Outros Serviços de </w:t>
      </w:r>
      <w:r>
        <w:rPr>
          <w:szCs w:val="24"/>
        </w:rPr>
        <w:t>T</w:t>
      </w:r>
      <w:r w:rsidRPr="00F26A14">
        <w:rPr>
          <w:szCs w:val="24"/>
        </w:rPr>
        <w:t>erceiros - Pessoa Física – Ficha 1</w:t>
      </w:r>
      <w:r>
        <w:rPr>
          <w:szCs w:val="24"/>
        </w:rPr>
        <w:t>8</w:t>
      </w:r>
    </w:p>
    <w:p w14:paraId="19527FA9" w14:textId="77777777" w:rsidR="00FA698B" w:rsidRDefault="00FA698B" w:rsidP="00FA698B">
      <w:pPr>
        <w:ind w:firstLine="708"/>
        <w:jc w:val="both"/>
        <w:rPr>
          <w:szCs w:val="24"/>
        </w:rPr>
      </w:pPr>
    </w:p>
    <w:p w14:paraId="0CF843E0" w14:textId="77777777" w:rsidR="00FA698B" w:rsidRPr="004F7C15" w:rsidRDefault="00FA698B" w:rsidP="00FA698B">
      <w:pPr>
        <w:ind w:firstLine="708"/>
        <w:jc w:val="both"/>
        <w:rPr>
          <w:szCs w:val="24"/>
        </w:rPr>
      </w:pPr>
      <w:r w:rsidRPr="00165AEC">
        <w:rPr>
          <w:b/>
          <w:szCs w:val="24"/>
        </w:rPr>
        <w:t>CONSIDERANDO</w:t>
      </w:r>
      <w:r w:rsidRPr="004F7C15">
        <w:rPr>
          <w:szCs w:val="24"/>
        </w:rPr>
        <w:t xml:space="preserve"> que não há necessidade de cotação de outras empresas pois se trata no caso de processo administrativo de inexigibilidade de licitação;</w:t>
      </w:r>
    </w:p>
    <w:p w14:paraId="2B5094CF" w14:textId="77777777" w:rsidR="00FA698B" w:rsidRPr="004F7C15" w:rsidRDefault="00FA698B" w:rsidP="00FA698B">
      <w:pPr>
        <w:jc w:val="both"/>
        <w:rPr>
          <w:szCs w:val="24"/>
        </w:rPr>
      </w:pPr>
    </w:p>
    <w:p w14:paraId="4D699806" w14:textId="77777777" w:rsidR="00FA698B" w:rsidRPr="004F7C15" w:rsidRDefault="00FA698B" w:rsidP="00FA698B">
      <w:pPr>
        <w:ind w:firstLine="708"/>
        <w:jc w:val="both"/>
        <w:rPr>
          <w:szCs w:val="24"/>
        </w:rPr>
      </w:pPr>
      <w:r w:rsidRPr="00165AEC">
        <w:rPr>
          <w:b/>
          <w:szCs w:val="24"/>
        </w:rPr>
        <w:t>CONSIDERANDO</w:t>
      </w:r>
      <w:r w:rsidRPr="004F7C15">
        <w:rPr>
          <w:szCs w:val="24"/>
        </w:rPr>
        <w:t xml:space="preserve"> que o preço é compatível com o valor de mercado e está dentro do padrão praticado, não sendo inexequível e sequer superfaturado;</w:t>
      </w:r>
    </w:p>
    <w:p w14:paraId="66F9FB50" w14:textId="77777777" w:rsidR="00FA698B" w:rsidRPr="004F7C15" w:rsidRDefault="00FA698B" w:rsidP="00FA698B">
      <w:pPr>
        <w:jc w:val="both"/>
        <w:rPr>
          <w:szCs w:val="24"/>
        </w:rPr>
      </w:pPr>
    </w:p>
    <w:p w14:paraId="1F2B23CD" w14:textId="77777777" w:rsidR="00FA698B" w:rsidRPr="004F7C15" w:rsidRDefault="00FA698B" w:rsidP="00FA698B">
      <w:pPr>
        <w:ind w:firstLine="708"/>
        <w:jc w:val="both"/>
        <w:rPr>
          <w:szCs w:val="24"/>
        </w:rPr>
      </w:pPr>
      <w:r w:rsidRPr="00165AEC">
        <w:rPr>
          <w:b/>
          <w:szCs w:val="24"/>
        </w:rPr>
        <w:t>CONSIDERANDO</w:t>
      </w:r>
      <w:r w:rsidRPr="004F7C15">
        <w:rPr>
          <w:szCs w:val="24"/>
        </w:rPr>
        <w:t xml:space="preserve"> que este treinamento será ofertado por profissionais de notória especialização;</w:t>
      </w:r>
    </w:p>
    <w:p w14:paraId="55092CFD" w14:textId="77777777" w:rsidR="00FA698B" w:rsidRPr="004F7C15" w:rsidRDefault="00FA698B" w:rsidP="00FA698B">
      <w:pPr>
        <w:jc w:val="both"/>
        <w:rPr>
          <w:szCs w:val="24"/>
        </w:rPr>
      </w:pPr>
    </w:p>
    <w:p w14:paraId="5C0FC49E" w14:textId="567DFE95" w:rsidR="00FA698B" w:rsidRDefault="00FA698B" w:rsidP="00FA698B">
      <w:pPr>
        <w:ind w:firstLine="708"/>
        <w:jc w:val="both"/>
        <w:rPr>
          <w:szCs w:val="24"/>
        </w:rPr>
      </w:pPr>
      <w:r w:rsidRPr="00165AEC">
        <w:rPr>
          <w:b/>
          <w:szCs w:val="24"/>
        </w:rPr>
        <w:t>CONSIDERANDO</w:t>
      </w:r>
      <w:r w:rsidRPr="004F7C15">
        <w:rPr>
          <w:szCs w:val="24"/>
        </w:rPr>
        <w:t xml:space="preserve"> que foi observado todo o previsto no Art. 3º da Lei Federal nº 8.666/93.</w:t>
      </w:r>
    </w:p>
    <w:p w14:paraId="0EE3BD85" w14:textId="5E02CB0B" w:rsidR="00FA698B" w:rsidRDefault="00FA698B" w:rsidP="00292C06">
      <w:pPr>
        <w:pStyle w:val="Ttulo3"/>
        <w:shd w:val="clear" w:color="auto" w:fill="FFFFFF"/>
        <w:spacing w:before="0"/>
        <w:jc w:val="both"/>
        <w:rPr>
          <w:rFonts w:ascii="Times New Roman" w:hAnsi="Times New Roman"/>
          <w:b w:val="0"/>
          <w:sz w:val="24"/>
          <w:szCs w:val="24"/>
          <w:lang w:val="pt-PT"/>
        </w:rPr>
      </w:pPr>
      <w:r w:rsidRPr="00292C06">
        <w:rPr>
          <w:rFonts w:ascii="Times New Roman" w:hAnsi="Times New Roman"/>
          <w:b w:val="0"/>
          <w:sz w:val="24"/>
          <w:szCs w:val="24"/>
        </w:rPr>
        <w:t xml:space="preserve">A presente Comissão de Licitação opina, solvo melhor e superior juízo, pelo reconhecimento da situação de </w:t>
      </w:r>
      <w:r w:rsidRPr="0021786D">
        <w:rPr>
          <w:rFonts w:ascii="Times New Roman" w:hAnsi="Times New Roman"/>
          <w:sz w:val="24"/>
          <w:szCs w:val="24"/>
        </w:rPr>
        <w:t>INEXIGIBILIDADE DE LICITAÇÃO SOB Nº 0</w:t>
      </w:r>
      <w:r w:rsidR="00AA5A97">
        <w:rPr>
          <w:rFonts w:ascii="Times New Roman" w:hAnsi="Times New Roman"/>
          <w:sz w:val="24"/>
          <w:szCs w:val="24"/>
        </w:rPr>
        <w:t>10</w:t>
      </w:r>
      <w:r w:rsidRPr="0021786D">
        <w:rPr>
          <w:rFonts w:ascii="Times New Roman" w:hAnsi="Times New Roman"/>
          <w:sz w:val="24"/>
          <w:szCs w:val="24"/>
        </w:rPr>
        <w:t>/2023</w:t>
      </w:r>
      <w:r w:rsidRPr="00292C06">
        <w:rPr>
          <w:rFonts w:ascii="Times New Roman" w:hAnsi="Times New Roman"/>
          <w:b w:val="0"/>
          <w:sz w:val="24"/>
          <w:szCs w:val="24"/>
        </w:rPr>
        <w:t xml:space="preserve">, objetivando a </w:t>
      </w:r>
      <w:r w:rsidR="00B25C83" w:rsidRPr="00B25C83">
        <w:rPr>
          <w:rFonts w:ascii="Times New Roman" w:hAnsi="Times New Roman"/>
          <w:sz w:val="24"/>
          <w:szCs w:val="24"/>
        </w:rPr>
        <w:t xml:space="preserve">CONTRATAÇÃO DE CURSO COM A EMPRESA </w:t>
      </w:r>
      <w:r w:rsidR="00CB1FA4">
        <w:rPr>
          <w:rFonts w:ascii="Times New Roman" w:hAnsi="Times New Roman"/>
          <w:sz w:val="24"/>
          <w:szCs w:val="24"/>
          <w:lang w:val="pt-PT"/>
        </w:rPr>
        <w:t>GENESIS CAPACITAÇÃO EM GESTÃO PÚBLICA</w:t>
      </w:r>
      <w:r w:rsidR="00B25C83" w:rsidRPr="00B25C83">
        <w:rPr>
          <w:rFonts w:ascii="Times New Roman" w:hAnsi="Times New Roman"/>
          <w:sz w:val="24"/>
          <w:szCs w:val="24"/>
          <w:lang w:val="pt-PT"/>
        </w:rPr>
        <w:t>, PARA TREINAMENTO DE 0</w:t>
      </w:r>
      <w:r w:rsidR="00AA5A97">
        <w:rPr>
          <w:rFonts w:ascii="Times New Roman" w:hAnsi="Times New Roman"/>
          <w:sz w:val="24"/>
          <w:szCs w:val="24"/>
          <w:lang w:val="pt-PT"/>
        </w:rPr>
        <w:t>4</w:t>
      </w:r>
      <w:r w:rsidR="00B25C83" w:rsidRPr="00B25C83">
        <w:rPr>
          <w:rFonts w:ascii="Times New Roman" w:hAnsi="Times New Roman"/>
          <w:sz w:val="24"/>
          <w:szCs w:val="24"/>
          <w:lang w:val="pt-PT"/>
        </w:rPr>
        <w:t xml:space="preserve"> (</w:t>
      </w:r>
      <w:r w:rsidR="00AA5A97">
        <w:rPr>
          <w:rFonts w:ascii="Times New Roman" w:hAnsi="Times New Roman"/>
          <w:sz w:val="24"/>
          <w:szCs w:val="24"/>
          <w:lang w:val="pt-PT"/>
        </w:rPr>
        <w:t>QUATRO</w:t>
      </w:r>
      <w:r w:rsidR="003F676A">
        <w:rPr>
          <w:rFonts w:ascii="Times New Roman" w:hAnsi="Times New Roman"/>
          <w:sz w:val="24"/>
          <w:szCs w:val="24"/>
          <w:lang w:val="pt-PT"/>
        </w:rPr>
        <w:t>)</w:t>
      </w:r>
      <w:r w:rsidR="00B25C83" w:rsidRPr="00B25C83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AA5A97">
        <w:rPr>
          <w:rFonts w:ascii="Times New Roman" w:hAnsi="Times New Roman"/>
          <w:sz w:val="24"/>
          <w:szCs w:val="24"/>
          <w:lang w:val="pt-PT"/>
        </w:rPr>
        <w:t>SERVIDO</w:t>
      </w:r>
      <w:r w:rsidR="007B17DF">
        <w:rPr>
          <w:rFonts w:ascii="Times New Roman" w:hAnsi="Times New Roman"/>
          <w:sz w:val="24"/>
          <w:szCs w:val="24"/>
          <w:lang w:val="pt-PT"/>
        </w:rPr>
        <w:t>RES</w:t>
      </w:r>
      <w:r w:rsidR="00B25C83" w:rsidRPr="00B25C83">
        <w:rPr>
          <w:rFonts w:ascii="Times New Roman" w:hAnsi="Times New Roman"/>
          <w:sz w:val="24"/>
          <w:szCs w:val="24"/>
          <w:lang w:val="pt-PT"/>
        </w:rPr>
        <w:t xml:space="preserve">, NO CURSO CUJO TEMA É </w:t>
      </w:r>
      <w:r w:rsidR="00AA5A97" w:rsidRPr="00AA5A97">
        <w:rPr>
          <w:rFonts w:ascii="Times New Roman" w:hAnsi="Times New Roman"/>
          <w:sz w:val="24"/>
          <w:szCs w:val="24"/>
          <w:shd w:val="clear" w:color="auto" w:fill="FFFFFF"/>
        </w:rPr>
        <w:t>O PROCESSO LEGISLATIVO DE CONTROLE PREVENTIVO DE CONSTITUCIONALIDADE DAS LEIS MUNICIPAIS</w:t>
      </w:r>
      <w:r w:rsidR="00AA5A97">
        <w:rPr>
          <w:rFonts w:ascii="Times New Roman" w:hAnsi="Times New Roman"/>
          <w:sz w:val="24"/>
          <w:szCs w:val="24"/>
          <w:lang w:val="pt-PT"/>
        </w:rPr>
        <w:t xml:space="preserve">, </w:t>
      </w:r>
      <w:r w:rsidR="00B25C83" w:rsidRPr="00B25C83">
        <w:rPr>
          <w:rFonts w:ascii="Times New Roman" w:hAnsi="Times New Roman"/>
          <w:sz w:val="24"/>
          <w:szCs w:val="24"/>
          <w:lang w:val="pt-PT"/>
        </w:rPr>
        <w:t>NO</w:t>
      </w:r>
      <w:r w:rsidR="00CF1A3A">
        <w:rPr>
          <w:rFonts w:ascii="Times New Roman" w:hAnsi="Times New Roman"/>
          <w:sz w:val="24"/>
          <w:szCs w:val="24"/>
          <w:lang w:val="pt-PT"/>
        </w:rPr>
        <w:t xml:space="preserve"> PERÍODO DE</w:t>
      </w:r>
      <w:r w:rsidR="00B25C83" w:rsidRPr="00B25C83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AA5A97">
        <w:rPr>
          <w:rFonts w:ascii="Times New Roman" w:hAnsi="Times New Roman"/>
          <w:sz w:val="24"/>
          <w:szCs w:val="24"/>
          <w:lang w:val="pt-PT"/>
        </w:rPr>
        <w:t>31</w:t>
      </w:r>
      <w:r w:rsidR="00614438" w:rsidRPr="00614438">
        <w:rPr>
          <w:rFonts w:ascii="Times New Roman" w:hAnsi="Times New Roman"/>
          <w:sz w:val="24"/>
          <w:szCs w:val="24"/>
        </w:rPr>
        <w:t xml:space="preserve"> </w:t>
      </w:r>
      <w:r w:rsidR="00AA5A97">
        <w:rPr>
          <w:rFonts w:ascii="Times New Roman" w:hAnsi="Times New Roman"/>
          <w:sz w:val="24"/>
          <w:szCs w:val="24"/>
        </w:rPr>
        <w:t xml:space="preserve">DE OUTUBRO </w:t>
      </w:r>
      <w:r w:rsidR="005134C5">
        <w:rPr>
          <w:rFonts w:ascii="Times New Roman" w:hAnsi="Times New Roman"/>
          <w:sz w:val="24"/>
          <w:szCs w:val="24"/>
        </w:rPr>
        <w:t>A</w:t>
      </w:r>
      <w:r w:rsidR="00614438" w:rsidRPr="00614438">
        <w:rPr>
          <w:rFonts w:ascii="Times New Roman" w:hAnsi="Times New Roman"/>
          <w:sz w:val="24"/>
          <w:szCs w:val="24"/>
        </w:rPr>
        <w:t xml:space="preserve"> </w:t>
      </w:r>
      <w:r w:rsidR="00AA5A97">
        <w:rPr>
          <w:rFonts w:ascii="Times New Roman" w:hAnsi="Times New Roman"/>
          <w:sz w:val="24"/>
          <w:szCs w:val="24"/>
        </w:rPr>
        <w:t>03</w:t>
      </w:r>
      <w:r w:rsidR="00614438" w:rsidRPr="00614438">
        <w:rPr>
          <w:rFonts w:ascii="Times New Roman" w:hAnsi="Times New Roman"/>
          <w:sz w:val="24"/>
          <w:szCs w:val="24"/>
        </w:rPr>
        <w:t xml:space="preserve"> </w:t>
      </w:r>
      <w:r w:rsidR="005134C5">
        <w:rPr>
          <w:rFonts w:ascii="Times New Roman" w:hAnsi="Times New Roman"/>
          <w:sz w:val="24"/>
          <w:szCs w:val="24"/>
        </w:rPr>
        <w:t>DE</w:t>
      </w:r>
      <w:r w:rsidR="00614438" w:rsidRPr="00614438">
        <w:rPr>
          <w:rFonts w:ascii="Times New Roman" w:hAnsi="Times New Roman"/>
          <w:sz w:val="24"/>
          <w:szCs w:val="24"/>
        </w:rPr>
        <w:t xml:space="preserve"> </w:t>
      </w:r>
      <w:r w:rsidR="00AA5A97">
        <w:rPr>
          <w:rFonts w:ascii="Times New Roman" w:hAnsi="Times New Roman"/>
          <w:sz w:val="24"/>
          <w:szCs w:val="24"/>
        </w:rPr>
        <w:t>NOVEMBRO</w:t>
      </w:r>
      <w:r w:rsidR="00CF1A3A">
        <w:rPr>
          <w:rFonts w:ascii="Times New Roman" w:hAnsi="Times New Roman"/>
          <w:sz w:val="24"/>
          <w:szCs w:val="24"/>
        </w:rPr>
        <w:t>/</w:t>
      </w:r>
      <w:r w:rsidR="00614438" w:rsidRPr="00614438">
        <w:rPr>
          <w:rFonts w:ascii="Times New Roman" w:hAnsi="Times New Roman"/>
          <w:sz w:val="24"/>
          <w:szCs w:val="24"/>
        </w:rPr>
        <w:t>2023</w:t>
      </w:r>
      <w:r w:rsidR="00B25C83" w:rsidRPr="00B25C83">
        <w:rPr>
          <w:rFonts w:ascii="Times New Roman" w:hAnsi="Times New Roman"/>
          <w:sz w:val="24"/>
          <w:szCs w:val="24"/>
          <w:lang w:val="pt-PT"/>
        </w:rPr>
        <w:t>, NA CIDADE DE BRASÍLIA-DF</w:t>
      </w:r>
      <w:r w:rsidRPr="00292C06">
        <w:rPr>
          <w:rFonts w:ascii="Times New Roman" w:hAnsi="Times New Roman"/>
          <w:b w:val="0"/>
          <w:sz w:val="24"/>
          <w:szCs w:val="24"/>
          <w:lang w:val="pt-PT"/>
        </w:rPr>
        <w:t>.</w:t>
      </w:r>
    </w:p>
    <w:p w14:paraId="1F3876AD" w14:textId="4D30D450" w:rsidR="00B8696A" w:rsidRDefault="00FA698B" w:rsidP="00FA698B">
      <w:pPr>
        <w:ind w:firstLine="708"/>
        <w:jc w:val="center"/>
        <w:rPr>
          <w:b/>
          <w:szCs w:val="24"/>
        </w:rPr>
      </w:pPr>
      <w:proofErr w:type="spellStart"/>
      <w:r w:rsidRPr="00096852">
        <w:rPr>
          <w:b/>
          <w:szCs w:val="24"/>
        </w:rPr>
        <w:t>Araporã</w:t>
      </w:r>
      <w:proofErr w:type="spellEnd"/>
      <w:r w:rsidRPr="00096852">
        <w:rPr>
          <w:b/>
          <w:szCs w:val="24"/>
        </w:rPr>
        <w:t xml:space="preserve">-MG., </w:t>
      </w:r>
      <w:r w:rsidR="007B17DF">
        <w:rPr>
          <w:b/>
          <w:szCs w:val="24"/>
        </w:rPr>
        <w:t>2</w:t>
      </w:r>
      <w:r w:rsidR="00AA5A97">
        <w:rPr>
          <w:b/>
          <w:szCs w:val="24"/>
        </w:rPr>
        <w:t>7</w:t>
      </w:r>
      <w:r w:rsidR="00C6400F">
        <w:rPr>
          <w:b/>
          <w:szCs w:val="24"/>
        </w:rPr>
        <w:t xml:space="preserve"> </w:t>
      </w:r>
      <w:r w:rsidRPr="00096852">
        <w:rPr>
          <w:b/>
          <w:szCs w:val="24"/>
        </w:rPr>
        <w:t xml:space="preserve">de </w:t>
      </w:r>
      <w:r w:rsidR="007B17DF">
        <w:rPr>
          <w:b/>
          <w:szCs w:val="24"/>
        </w:rPr>
        <w:t>Outubro</w:t>
      </w:r>
      <w:r w:rsidRPr="00096852">
        <w:rPr>
          <w:b/>
          <w:szCs w:val="24"/>
        </w:rPr>
        <w:t xml:space="preserve"> de 2023</w:t>
      </w:r>
    </w:p>
    <w:p w14:paraId="542D8C09" w14:textId="77777777" w:rsidR="001B31DE" w:rsidRDefault="001B31DE" w:rsidP="00FA698B">
      <w:pPr>
        <w:ind w:firstLine="708"/>
        <w:jc w:val="center"/>
        <w:rPr>
          <w:b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114"/>
        <w:tblW w:w="10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2"/>
        <w:gridCol w:w="3532"/>
        <w:gridCol w:w="3532"/>
      </w:tblGrid>
      <w:tr w:rsidR="00B8696A" w:rsidRPr="00061371" w14:paraId="2025C9FD" w14:textId="77777777" w:rsidTr="00B8696A">
        <w:trPr>
          <w:trHeight w:val="712"/>
        </w:trPr>
        <w:tc>
          <w:tcPr>
            <w:tcW w:w="3532" w:type="dxa"/>
          </w:tcPr>
          <w:p w14:paraId="72621028" w14:textId="77777777" w:rsidR="00B8696A" w:rsidRPr="00061371" w:rsidRDefault="00B8696A" w:rsidP="00B8696A">
            <w:pPr>
              <w:spacing w:line="360" w:lineRule="auto"/>
              <w:rPr>
                <w:b/>
                <w:sz w:val="22"/>
                <w:szCs w:val="22"/>
              </w:rPr>
            </w:pPr>
            <w:r w:rsidRPr="00061371">
              <w:rPr>
                <w:b/>
                <w:sz w:val="22"/>
                <w:szCs w:val="22"/>
              </w:rPr>
              <w:t>Presidente: ELISÂNGELA M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061371">
              <w:rPr>
                <w:b/>
                <w:sz w:val="22"/>
                <w:szCs w:val="22"/>
              </w:rPr>
              <w:t>DA SILVA RODRIGUES</w:t>
            </w:r>
          </w:p>
        </w:tc>
        <w:tc>
          <w:tcPr>
            <w:tcW w:w="3532" w:type="dxa"/>
          </w:tcPr>
          <w:p w14:paraId="3712B509" w14:textId="77777777" w:rsidR="00B8696A" w:rsidRPr="00061371" w:rsidRDefault="00B8696A" w:rsidP="00B8696A">
            <w:pPr>
              <w:spacing w:line="360" w:lineRule="auto"/>
              <w:rPr>
                <w:b/>
                <w:sz w:val="22"/>
                <w:szCs w:val="22"/>
              </w:rPr>
            </w:pPr>
            <w:r w:rsidRPr="00061371">
              <w:rPr>
                <w:b/>
                <w:sz w:val="22"/>
                <w:szCs w:val="22"/>
              </w:rPr>
              <w:t>Secretário: SABRINA VASCONCELOS BARBOSA</w:t>
            </w:r>
          </w:p>
        </w:tc>
        <w:tc>
          <w:tcPr>
            <w:tcW w:w="3532" w:type="dxa"/>
          </w:tcPr>
          <w:p w14:paraId="63B7E053" w14:textId="5A81B937" w:rsidR="00B8696A" w:rsidRPr="00061371" w:rsidRDefault="00B8696A" w:rsidP="00B8696A">
            <w:pPr>
              <w:spacing w:line="360" w:lineRule="auto"/>
              <w:rPr>
                <w:b/>
                <w:sz w:val="22"/>
                <w:szCs w:val="22"/>
              </w:rPr>
            </w:pPr>
            <w:r w:rsidRPr="00061371">
              <w:rPr>
                <w:b/>
                <w:sz w:val="22"/>
                <w:szCs w:val="22"/>
              </w:rPr>
              <w:t xml:space="preserve">Membro: JOÃO PAULO </w:t>
            </w:r>
            <w:r w:rsidR="007B17DF">
              <w:rPr>
                <w:b/>
                <w:sz w:val="22"/>
                <w:szCs w:val="22"/>
              </w:rPr>
              <w:t xml:space="preserve">DE OLIVEIRA </w:t>
            </w:r>
            <w:r w:rsidRPr="00061371">
              <w:rPr>
                <w:b/>
                <w:sz w:val="22"/>
                <w:szCs w:val="22"/>
              </w:rPr>
              <w:t xml:space="preserve">BORGES </w:t>
            </w:r>
          </w:p>
        </w:tc>
      </w:tr>
    </w:tbl>
    <w:p w14:paraId="64C2AFB9" w14:textId="77777777" w:rsidR="00FA698B" w:rsidRPr="00061371" w:rsidRDefault="00FA698B" w:rsidP="00B8696A">
      <w:pPr>
        <w:ind w:firstLine="708"/>
        <w:jc w:val="center"/>
        <w:rPr>
          <w:b/>
          <w:sz w:val="22"/>
          <w:szCs w:val="22"/>
        </w:rPr>
      </w:pPr>
    </w:p>
    <w:sectPr w:rsidR="00FA698B" w:rsidRPr="00061371" w:rsidSect="00061371">
      <w:headerReference w:type="default" r:id="rId8"/>
      <w:footerReference w:type="default" r:id="rId9"/>
      <w:pgSz w:w="11906" w:h="16838"/>
      <w:pgMar w:top="2127" w:right="141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951EC" w14:textId="77777777" w:rsidR="00E448F3" w:rsidRDefault="00E448F3" w:rsidP="00F57782">
      <w:r>
        <w:separator/>
      </w:r>
    </w:p>
  </w:endnote>
  <w:endnote w:type="continuationSeparator" w:id="0">
    <w:p w14:paraId="75852152" w14:textId="77777777" w:rsidR="00E448F3" w:rsidRDefault="00E448F3" w:rsidP="00F5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1099" w14:textId="77777777" w:rsidR="00F57782" w:rsidRDefault="008C2EB4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CAC5A7" wp14:editId="7A0D643E">
          <wp:simplePos x="0" y="0"/>
          <wp:positionH relativeFrom="column">
            <wp:posOffset>-718185</wp:posOffset>
          </wp:positionH>
          <wp:positionV relativeFrom="paragraph">
            <wp:posOffset>-132715</wp:posOffset>
          </wp:positionV>
          <wp:extent cx="6886575" cy="609600"/>
          <wp:effectExtent l="19050" t="0" r="9525" b="0"/>
          <wp:wrapThrough wrapText="bothSides">
            <wp:wrapPolygon edited="0">
              <wp:start x="-60" y="0"/>
              <wp:lineTo x="-60" y="20925"/>
              <wp:lineTo x="21630" y="20925"/>
              <wp:lineTo x="21630" y="0"/>
              <wp:lineTo x="-60" y="0"/>
            </wp:wrapPolygon>
          </wp:wrapThrough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5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6BBAE" w14:textId="77777777" w:rsidR="00E448F3" w:rsidRDefault="00E448F3" w:rsidP="00F57782">
      <w:r>
        <w:separator/>
      </w:r>
    </w:p>
  </w:footnote>
  <w:footnote w:type="continuationSeparator" w:id="0">
    <w:p w14:paraId="2C1B9AAB" w14:textId="77777777" w:rsidR="00E448F3" w:rsidRDefault="00E448F3" w:rsidP="00F57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DD7A" w14:textId="77777777" w:rsidR="00F57782" w:rsidRDefault="008C2EB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56760D" wp14:editId="52FBA684">
          <wp:simplePos x="0" y="0"/>
          <wp:positionH relativeFrom="column">
            <wp:posOffset>5177790</wp:posOffset>
          </wp:positionH>
          <wp:positionV relativeFrom="paragraph">
            <wp:posOffset>17145</wp:posOffset>
          </wp:positionV>
          <wp:extent cx="1114425" cy="1219200"/>
          <wp:effectExtent l="19050" t="0" r="9525" b="0"/>
          <wp:wrapThrough wrapText="bothSides">
            <wp:wrapPolygon edited="0">
              <wp:start x="-369" y="0"/>
              <wp:lineTo x="-369" y="21263"/>
              <wp:lineTo x="21785" y="21263"/>
              <wp:lineTo x="21785" y="0"/>
              <wp:lineTo x="-369" y="0"/>
            </wp:wrapPolygon>
          </wp:wrapThrough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B3005F9" wp14:editId="1C61EA24">
          <wp:simplePos x="0" y="0"/>
          <wp:positionH relativeFrom="column">
            <wp:posOffset>405765</wp:posOffset>
          </wp:positionH>
          <wp:positionV relativeFrom="paragraph">
            <wp:posOffset>55245</wp:posOffset>
          </wp:positionV>
          <wp:extent cx="4648200" cy="914400"/>
          <wp:effectExtent l="19050" t="0" r="0" b="0"/>
          <wp:wrapThrough wrapText="bothSides">
            <wp:wrapPolygon edited="0">
              <wp:start x="-89" y="0"/>
              <wp:lineTo x="-89" y="21150"/>
              <wp:lineTo x="21600" y="21150"/>
              <wp:lineTo x="21600" y="0"/>
              <wp:lineTo x="-89" y="0"/>
            </wp:wrapPolygon>
          </wp:wrapThrough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736021E5" wp14:editId="4A013E95">
          <wp:simplePos x="0" y="0"/>
          <wp:positionH relativeFrom="column">
            <wp:posOffset>-708660</wp:posOffset>
          </wp:positionH>
          <wp:positionV relativeFrom="paragraph">
            <wp:posOffset>45720</wp:posOffset>
          </wp:positionV>
          <wp:extent cx="1114425" cy="1219200"/>
          <wp:effectExtent l="19050" t="0" r="9525" b="0"/>
          <wp:wrapThrough wrapText="bothSides">
            <wp:wrapPolygon edited="0">
              <wp:start x="-369" y="0"/>
              <wp:lineTo x="-369" y="21263"/>
              <wp:lineTo x="21785" y="21263"/>
              <wp:lineTo x="21785" y="0"/>
              <wp:lineTo x="-369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518"/>
    <w:multiLevelType w:val="multilevel"/>
    <w:tmpl w:val="A360410E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8965606"/>
    <w:multiLevelType w:val="hybridMultilevel"/>
    <w:tmpl w:val="7E4ED2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09450">
    <w:abstractNumId w:val="0"/>
  </w:num>
  <w:num w:numId="2" w16cid:durableId="1157647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66"/>
    <w:rsid w:val="000128EB"/>
    <w:rsid w:val="00026102"/>
    <w:rsid w:val="00026EDE"/>
    <w:rsid w:val="00031224"/>
    <w:rsid w:val="0005349B"/>
    <w:rsid w:val="000536E0"/>
    <w:rsid w:val="000558AC"/>
    <w:rsid w:val="00056EB9"/>
    <w:rsid w:val="00060502"/>
    <w:rsid w:val="00061371"/>
    <w:rsid w:val="00066A7A"/>
    <w:rsid w:val="00075A02"/>
    <w:rsid w:val="00077E6A"/>
    <w:rsid w:val="000829F9"/>
    <w:rsid w:val="000A0D51"/>
    <w:rsid w:val="000B401D"/>
    <w:rsid w:val="000B79C7"/>
    <w:rsid w:val="000C53B5"/>
    <w:rsid w:val="000D1589"/>
    <w:rsid w:val="000D4A1A"/>
    <w:rsid w:val="000E12FF"/>
    <w:rsid w:val="00107AF0"/>
    <w:rsid w:val="00112F8A"/>
    <w:rsid w:val="0011518E"/>
    <w:rsid w:val="00140823"/>
    <w:rsid w:val="00141BB6"/>
    <w:rsid w:val="0014671F"/>
    <w:rsid w:val="0015244A"/>
    <w:rsid w:val="00183E5B"/>
    <w:rsid w:val="00185ABD"/>
    <w:rsid w:val="001861A6"/>
    <w:rsid w:val="001A0E27"/>
    <w:rsid w:val="001A1B55"/>
    <w:rsid w:val="001B2082"/>
    <w:rsid w:val="001B31DE"/>
    <w:rsid w:val="001C47DF"/>
    <w:rsid w:val="001D026F"/>
    <w:rsid w:val="001D05AA"/>
    <w:rsid w:val="001D094D"/>
    <w:rsid w:val="001D1C66"/>
    <w:rsid w:val="001D42C6"/>
    <w:rsid w:val="001E0223"/>
    <w:rsid w:val="001E132F"/>
    <w:rsid w:val="001E2267"/>
    <w:rsid w:val="001E2DE7"/>
    <w:rsid w:val="001F1DC3"/>
    <w:rsid w:val="001F4DFB"/>
    <w:rsid w:val="00203669"/>
    <w:rsid w:val="002040C4"/>
    <w:rsid w:val="002075E9"/>
    <w:rsid w:val="00216ACF"/>
    <w:rsid w:val="0021786D"/>
    <w:rsid w:val="002257CD"/>
    <w:rsid w:val="00226F37"/>
    <w:rsid w:val="00230C34"/>
    <w:rsid w:val="002375DF"/>
    <w:rsid w:val="00251CE5"/>
    <w:rsid w:val="00254EB6"/>
    <w:rsid w:val="002622A8"/>
    <w:rsid w:val="002727FA"/>
    <w:rsid w:val="00281FDF"/>
    <w:rsid w:val="00292C06"/>
    <w:rsid w:val="00297E2F"/>
    <w:rsid w:val="002A348E"/>
    <w:rsid w:val="002C628C"/>
    <w:rsid w:val="002D017B"/>
    <w:rsid w:val="002F2B36"/>
    <w:rsid w:val="002F6CA6"/>
    <w:rsid w:val="0030594B"/>
    <w:rsid w:val="00335BB6"/>
    <w:rsid w:val="00350E9C"/>
    <w:rsid w:val="003604E2"/>
    <w:rsid w:val="00370BD1"/>
    <w:rsid w:val="00373E38"/>
    <w:rsid w:val="00380D71"/>
    <w:rsid w:val="00386FB3"/>
    <w:rsid w:val="003A055B"/>
    <w:rsid w:val="003A1968"/>
    <w:rsid w:val="003A73A3"/>
    <w:rsid w:val="003D4236"/>
    <w:rsid w:val="003D7189"/>
    <w:rsid w:val="003E2B10"/>
    <w:rsid w:val="003E3C2D"/>
    <w:rsid w:val="003F4B55"/>
    <w:rsid w:val="003F5DA3"/>
    <w:rsid w:val="003F676A"/>
    <w:rsid w:val="00401C6F"/>
    <w:rsid w:val="0040272D"/>
    <w:rsid w:val="00404BA5"/>
    <w:rsid w:val="00430B78"/>
    <w:rsid w:val="00442C72"/>
    <w:rsid w:val="004645D5"/>
    <w:rsid w:val="004670F6"/>
    <w:rsid w:val="004A27AB"/>
    <w:rsid w:val="004A48A5"/>
    <w:rsid w:val="004B4FD1"/>
    <w:rsid w:val="004D13FC"/>
    <w:rsid w:val="004D55E1"/>
    <w:rsid w:val="004F6D7D"/>
    <w:rsid w:val="00506AC4"/>
    <w:rsid w:val="005134C5"/>
    <w:rsid w:val="00517C0A"/>
    <w:rsid w:val="005234C4"/>
    <w:rsid w:val="005246E9"/>
    <w:rsid w:val="00530BA0"/>
    <w:rsid w:val="005408DA"/>
    <w:rsid w:val="00543B1C"/>
    <w:rsid w:val="00546EF5"/>
    <w:rsid w:val="00554EC6"/>
    <w:rsid w:val="0056474C"/>
    <w:rsid w:val="005747A5"/>
    <w:rsid w:val="0058078F"/>
    <w:rsid w:val="005921C4"/>
    <w:rsid w:val="0059773E"/>
    <w:rsid w:val="005A1FA0"/>
    <w:rsid w:val="005A52C0"/>
    <w:rsid w:val="005B0057"/>
    <w:rsid w:val="005D1244"/>
    <w:rsid w:val="005E35A9"/>
    <w:rsid w:val="00606D19"/>
    <w:rsid w:val="00613B0B"/>
    <w:rsid w:val="00614438"/>
    <w:rsid w:val="00615BB5"/>
    <w:rsid w:val="006256B4"/>
    <w:rsid w:val="00635490"/>
    <w:rsid w:val="00636437"/>
    <w:rsid w:val="0063714E"/>
    <w:rsid w:val="00640380"/>
    <w:rsid w:val="00651C5F"/>
    <w:rsid w:val="00665ED8"/>
    <w:rsid w:val="006731F4"/>
    <w:rsid w:val="00681CE3"/>
    <w:rsid w:val="0069008F"/>
    <w:rsid w:val="006A0750"/>
    <w:rsid w:val="006C1817"/>
    <w:rsid w:val="006D1AB3"/>
    <w:rsid w:val="006D3203"/>
    <w:rsid w:val="006D7E71"/>
    <w:rsid w:val="006E65C4"/>
    <w:rsid w:val="006E769C"/>
    <w:rsid w:val="006F0321"/>
    <w:rsid w:val="006F1DA1"/>
    <w:rsid w:val="007033F3"/>
    <w:rsid w:val="00714EA2"/>
    <w:rsid w:val="00715C78"/>
    <w:rsid w:val="0071699F"/>
    <w:rsid w:val="00721934"/>
    <w:rsid w:val="0072198A"/>
    <w:rsid w:val="00724287"/>
    <w:rsid w:val="007258F7"/>
    <w:rsid w:val="007261FD"/>
    <w:rsid w:val="007273FC"/>
    <w:rsid w:val="00736D00"/>
    <w:rsid w:val="007462D7"/>
    <w:rsid w:val="00775A82"/>
    <w:rsid w:val="0077782F"/>
    <w:rsid w:val="007823E7"/>
    <w:rsid w:val="007905A7"/>
    <w:rsid w:val="007950BC"/>
    <w:rsid w:val="007958BA"/>
    <w:rsid w:val="007A0479"/>
    <w:rsid w:val="007A368C"/>
    <w:rsid w:val="007B17DF"/>
    <w:rsid w:val="007C2530"/>
    <w:rsid w:val="007D27B7"/>
    <w:rsid w:val="007D471A"/>
    <w:rsid w:val="007F473D"/>
    <w:rsid w:val="008039E1"/>
    <w:rsid w:val="00810D43"/>
    <w:rsid w:val="00811F11"/>
    <w:rsid w:val="008273F4"/>
    <w:rsid w:val="008447B0"/>
    <w:rsid w:val="008468B2"/>
    <w:rsid w:val="008579D1"/>
    <w:rsid w:val="00876EFA"/>
    <w:rsid w:val="00877D83"/>
    <w:rsid w:val="00884FCB"/>
    <w:rsid w:val="00890C8E"/>
    <w:rsid w:val="00893054"/>
    <w:rsid w:val="00893DCD"/>
    <w:rsid w:val="008976C6"/>
    <w:rsid w:val="008A06FB"/>
    <w:rsid w:val="008A291F"/>
    <w:rsid w:val="008A6736"/>
    <w:rsid w:val="008C2A01"/>
    <w:rsid w:val="008C2EB4"/>
    <w:rsid w:val="008C55D5"/>
    <w:rsid w:val="008C6F29"/>
    <w:rsid w:val="008D5FBA"/>
    <w:rsid w:val="008D65BE"/>
    <w:rsid w:val="008E2411"/>
    <w:rsid w:val="00901A14"/>
    <w:rsid w:val="0090689D"/>
    <w:rsid w:val="00925CF9"/>
    <w:rsid w:val="00925D3E"/>
    <w:rsid w:val="00933FF7"/>
    <w:rsid w:val="00937120"/>
    <w:rsid w:val="00950CBF"/>
    <w:rsid w:val="00956EE4"/>
    <w:rsid w:val="0096047C"/>
    <w:rsid w:val="00962E72"/>
    <w:rsid w:val="0097198D"/>
    <w:rsid w:val="00973EFA"/>
    <w:rsid w:val="00975823"/>
    <w:rsid w:val="00991970"/>
    <w:rsid w:val="009A3875"/>
    <w:rsid w:val="009B0036"/>
    <w:rsid w:val="009C0B37"/>
    <w:rsid w:val="009E3AB3"/>
    <w:rsid w:val="009E3AC5"/>
    <w:rsid w:val="009E6BC5"/>
    <w:rsid w:val="009F3C18"/>
    <w:rsid w:val="00A029FD"/>
    <w:rsid w:val="00A14BD0"/>
    <w:rsid w:val="00A208C9"/>
    <w:rsid w:val="00A21F0F"/>
    <w:rsid w:val="00A34C70"/>
    <w:rsid w:val="00A35465"/>
    <w:rsid w:val="00A46E26"/>
    <w:rsid w:val="00A577D3"/>
    <w:rsid w:val="00A854EC"/>
    <w:rsid w:val="00A87A6D"/>
    <w:rsid w:val="00AA5A97"/>
    <w:rsid w:val="00AC31E6"/>
    <w:rsid w:val="00AC5277"/>
    <w:rsid w:val="00B07DA1"/>
    <w:rsid w:val="00B17215"/>
    <w:rsid w:val="00B178C6"/>
    <w:rsid w:val="00B25C83"/>
    <w:rsid w:val="00B261EC"/>
    <w:rsid w:val="00B37A88"/>
    <w:rsid w:val="00B45C14"/>
    <w:rsid w:val="00B51FB8"/>
    <w:rsid w:val="00B53F9B"/>
    <w:rsid w:val="00B5791B"/>
    <w:rsid w:val="00B6146C"/>
    <w:rsid w:val="00B8696A"/>
    <w:rsid w:val="00B91166"/>
    <w:rsid w:val="00B960DF"/>
    <w:rsid w:val="00BA1A74"/>
    <w:rsid w:val="00BD7FA2"/>
    <w:rsid w:val="00BE471F"/>
    <w:rsid w:val="00BF7EE7"/>
    <w:rsid w:val="00C232FD"/>
    <w:rsid w:val="00C458D6"/>
    <w:rsid w:val="00C50FCB"/>
    <w:rsid w:val="00C52397"/>
    <w:rsid w:val="00C578F2"/>
    <w:rsid w:val="00C6400F"/>
    <w:rsid w:val="00C6540D"/>
    <w:rsid w:val="00C6697D"/>
    <w:rsid w:val="00C7417E"/>
    <w:rsid w:val="00C82E96"/>
    <w:rsid w:val="00C928E5"/>
    <w:rsid w:val="00C93F8F"/>
    <w:rsid w:val="00CA5BD9"/>
    <w:rsid w:val="00CB1FA4"/>
    <w:rsid w:val="00CB4B92"/>
    <w:rsid w:val="00CC3AFF"/>
    <w:rsid w:val="00CC4E57"/>
    <w:rsid w:val="00CE6B41"/>
    <w:rsid w:val="00CF1A3A"/>
    <w:rsid w:val="00D001AA"/>
    <w:rsid w:val="00D037F1"/>
    <w:rsid w:val="00D04C76"/>
    <w:rsid w:val="00D16ED1"/>
    <w:rsid w:val="00D1736B"/>
    <w:rsid w:val="00D203CB"/>
    <w:rsid w:val="00D25483"/>
    <w:rsid w:val="00D30079"/>
    <w:rsid w:val="00D331E8"/>
    <w:rsid w:val="00D3561A"/>
    <w:rsid w:val="00D443C6"/>
    <w:rsid w:val="00D525FF"/>
    <w:rsid w:val="00D5560F"/>
    <w:rsid w:val="00D65F3B"/>
    <w:rsid w:val="00D72E31"/>
    <w:rsid w:val="00D7785B"/>
    <w:rsid w:val="00D831BA"/>
    <w:rsid w:val="00D87257"/>
    <w:rsid w:val="00D97592"/>
    <w:rsid w:val="00DA111A"/>
    <w:rsid w:val="00DA6AF2"/>
    <w:rsid w:val="00DA6C27"/>
    <w:rsid w:val="00DB7C2F"/>
    <w:rsid w:val="00DC5176"/>
    <w:rsid w:val="00DD02A7"/>
    <w:rsid w:val="00DD0F9A"/>
    <w:rsid w:val="00DE2B1E"/>
    <w:rsid w:val="00DE5957"/>
    <w:rsid w:val="00E01828"/>
    <w:rsid w:val="00E03CCA"/>
    <w:rsid w:val="00E05C69"/>
    <w:rsid w:val="00E13902"/>
    <w:rsid w:val="00E3058E"/>
    <w:rsid w:val="00E448F3"/>
    <w:rsid w:val="00E5379B"/>
    <w:rsid w:val="00E765F4"/>
    <w:rsid w:val="00E840E0"/>
    <w:rsid w:val="00E87EC7"/>
    <w:rsid w:val="00EA0C8E"/>
    <w:rsid w:val="00EA31C1"/>
    <w:rsid w:val="00EA4F4D"/>
    <w:rsid w:val="00EC7CEE"/>
    <w:rsid w:val="00ED366C"/>
    <w:rsid w:val="00ED667E"/>
    <w:rsid w:val="00ED6A8D"/>
    <w:rsid w:val="00EF45E4"/>
    <w:rsid w:val="00F45CE2"/>
    <w:rsid w:val="00F55DEC"/>
    <w:rsid w:val="00F57782"/>
    <w:rsid w:val="00FA698B"/>
    <w:rsid w:val="00FB07E1"/>
    <w:rsid w:val="00FB44B9"/>
    <w:rsid w:val="00FC2DB2"/>
    <w:rsid w:val="00FD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E6F60"/>
  <w15:docId w15:val="{678AF865-5972-4946-83AA-5BB00D47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C66"/>
    <w:rPr>
      <w:rFonts w:ascii="Times New Roman" w:eastAsia="Times New Roman" w:hAnsi="Times New Roman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1D1C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1D1C66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styleId="Hyperlink">
    <w:name w:val="Hyperlink"/>
    <w:basedOn w:val="Fontepargpadro"/>
    <w:rsid w:val="001D1C66"/>
    <w:rPr>
      <w:color w:val="0000FF"/>
      <w:u w:val="single"/>
    </w:rPr>
  </w:style>
  <w:style w:type="paragraph" w:styleId="TextosemFormatao">
    <w:name w:val="Plain Text"/>
    <w:basedOn w:val="Normal"/>
    <w:link w:val="TextosemFormataoChar"/>
    <w:rsid w:val="001D1C66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1D1C6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77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77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77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77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B6146C"/>
    <w:pPr>
      <w:jc w:val="center"/>
    </w:pPr>
    <w:rPr>
      <w:b/>
      <w:sz w:val="28"/>
      <w:u w:val="single"/>
    </w:rPr>
  </w:style>
  <w:style w:type="character" w:customStyle="1" w:styleId="TtuloChar">
    <w:name w:val="Título Char"/>
    <w:basedOn w:val="Fontepargpadro"/>
    <w:link w:val="Ttulo"/>
    <w:rsid w:val="00B6146C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8468B2"/>
    <w:pPr>
      <w:spacing w:after="120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468B2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9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91B"/>
    <w:rPr>
      <w:rFonts w:ascii="Tahoma" w:eastAsia="Times New Roman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8725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87257"/>
    <w:rPr>
      <w:rFonts w:ascii="Times New Roman" w:eastAsia="Times New Roman" w:hAnsi="Times New Roman"/>
      <w:sz w:val="24"/>
    </w:rPr>
  </w:style>
  <w:style w:type="table" w:styleId="Tabelacomgrade">
    <w:name w:val="Table Grid"/>
    <w:basedOn w:val="Tabelanormal"/>
    <w:uiPriority w:val="59"/>
    <w:rsid w:val="00FA69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16179-7F28-48C0-A618-4DA70E42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</dc:creator>
  <cp:lastModifiedBy>Sandra</cp:lastModifiedBy>
  <cp:revision>2</cp:revision>
  <cp:lastPrinted>2023-10-30T18:01:00Z</cp:lastPrinted>
  <dcterms:created xsi:type="dcterms:W3CDTF">2023-10-30T18:01:00Z</dcterms:created>
  <dcterms:modified xsi:type="dcterms:W3CDTF">2023-10-30T18:01:00Z</dcterms:modified>
</cp:coreProperties>
</file>